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6F" w:rsidRDefault="0019466F" w:rsidP="0019466F">
      <w:r>
        <w:t>The Board of Hocking County Commissioners met in regular session the 13</w:t>
      </w:r>
      <w:r w:rsidRPr="0019466F">
        <w:rPr>
          <w:vertAlign w:val="superscript"/>
        </w:rPr>
        <w:t>th</w:t>
      </w:r>
      <w:r>
        <w:t xml:space="preserve"> day of December 2016 with the following members present Larry Dicken, Jeff Dickerson and Sandy Ogle. </w:t>
      </w:r>
    </w:p>
    <w:p w:rsidR="0019466F" w:rsidRDefault="0019466F" w:rsidP="0019466F">
      <w:pPr>
        <w:rPr>
          <w:szCs w:val="24"/>
        </w:rPr>
      </w:pPr>
      <w:r>
        <w:rPr>
          <w:b/>
          <w:szCs w:val="24"/>
          <w:u w:val="single"/>
        </w:rPr>
        <w:t>MEETING:</w:t>
      </w:r>
      <w:r>
        <w:rPr>
          <w:szCs w:val="24"/>
        </w:rPr>
        <w:t xml:space="preserve"> The meeting was called to order by President Sandy Ogle.</w:t>
      </w:r>
    </w:p>
    <w:p w:rsidR="0019466F" w:rsidRDefault="0019466F" w:rsidP="0019466F">
      <w:pPr>
        <w:rPr>
          <w:szCs w:val="24"/>
        </w:rPr>
      </w:pPr>
      <w:r>
        <w:rPr>
          <w:b/>
          <w:szCs w:val="24"/>
          <w:u w:val="single"/>
        </w:rPr>
        <w:t>MINUTES:</w:t>
      </w:r>
      <w:r>
        <w:rPr>
          <w:szCs w:val="24"/>
        </w:rPr>
        <w:t xml:space="preserve"> December 8, 2016 minutes approved.</w:t>
      </w:r>
    </w:p>
    <w:p w:rsidR="0019466F" w:rsidRDefault="0019466F" w:rsidP="0019466F">
      <w:pPr>
        <w:rPr>
          <w:szCs w:val="24"/>
        </w:rPr>
      </w:pPr>
      <w:r>
        <w:rPr>
          <w:b/>
          <w:szCs w:val="24"/>
          <w:u w:val="single"/>
        </w:rPr>
        <w:t>AGENDA:</w:t>
      </w:r>
      <w:r>
        <w:rPr>
          <w:szCs w:val="24"/>
        </w:rPr>
        <w:t xml:space="preserve"> Motion by </w:t>
      </w:r>
      <w:r w:rsidR="00794EFF">
        <w:rPr>
          <w:szCs w:val="24"/>
        </w:rPr>
        <w:t xml:space="preserve">Larry Dicken and </w:t>
      </w:r>
      <w:r>
        <w:rPr>
          <w:szCs w:val="24"/>
        </w:rPr>
        <w:t xml:space="preserve">seconded by </w:t>
      </w:r>
      <w:r w:rsidR="00794EFF">
        <w:rPr>
          <w:szCs w:val="24"/>
        </w:rPr>
        <w:t xml:space="preserve">Jeff Dickerson </w:t>
      </w:r>
      <w:r>
        <w:rPr>
          <w:szCs w:val="24"/>
        </w:rPr>
        <w:t>to approve the agenda.</w:t>
      </w:r>
    </w:p>
    <w:p w:rsidR="0019466F" w:rsidRDefault="0019466F" w:rsidP="0019466F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1F02E8" w:rsidRDefault="001F02E8" w:rsidP="001F02E8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and seconded by Jeff Dickerson to amend </w:t>
      </w:r>
      <w:r w:rsidR="00462409">
        <w:rPr>
          <w:szCs w:val="24"/>
        </w:rPr>
        <w:t xml:space="preserve">the </w:t>
      </w:r>
      <w:r>
        <w:rPr>
          <w:szCs w:val="24"/>
        </w:rPr>
        <w:t>agenda to appointment Coroner Dr. David Cumin at 9:10AM.</w:t>
      </w:r>
    </w:p>
    <w:p w:rsidR="001F02E8" w:rsidRDefault="001F02E8" w:rsidP="001F02E8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972ABE" w:rsidRDefault="00940764" w:rsidP="001F02E8">
      <w:pPr>
        <w:rPr>
          <w:szCs w:val="24"/>
        </w:rPr>
      </w:pPr>
      <w:r>
        <w:rPr>
          <w:b/>
          <w:szCs w:val="24"/>
          <w:u w:val="single"/>
        </w:rPr>
        <w:t>CORONER:</w:t>
      </w:r>
      <w:r>
        <w:rPr>
          <w:szCs w:val="24"/>
        </w:rPr>
        <w:t xml:space="preserve"> Coroner Dr. David Cu</w:t>
      </w:r>
      <w:r w:rsidR="00972ABE">
        <w:rPr>
          <w:szCs w:val="24"/>
        </w:rPr>
        <w:t>m</w:t>
      </w:r>
      <w:r>
        <w:rPr>
          <w:szCs w:val="24"/>
        </w:rPr>
        <w:t xml:space="preserve">min spoke to the commissioners regarding safety issues </w:t>
      </w:r>
      <w:r w:rsidR="009E4314">
        <w:rPr>
          <w:szCs w:val="24"/>
        </w:rPr>
        <w:t>for the Coroners Department</w:t>
      </w:r>
      <w:r>
        <w:rPr>
          <w:szCs w:val="24"/>
        </w:rPr>
        <w:t xml:space="preserve">. The Coroner spoke about a shooting scene last week that </w:t>
      </w:r>
      <w:r w:rsidR="009377F4">
        <w:rPr>
          <w:szCs w:val="24"/>
        </w:rPr>
        <w:t>Coroner Investigator</w:t>
      </w:r>
      <w:r w:rsidR="0017736C">
        <w:rPr>
          <w:szCs w:val="24"/>
        </w:rPr>
        <w:t xml:space="preserve"> </w:t>
      </w:r>
      <w:r>
        <w:rPr>
          <w:szCs w:val="24"/>
        </w:rPr>
        <w:t>Jamie Wa</w:t>
      </w:r>
      <w:r w:rsidR="0068756A">
        <w:rPr>
          <w:szCs w:val="24"/>
        </w:rPr>
        <w:t>l</w:t>
      </w:r>
      <w:r>
        <w:rPr>
          <w:szCs w:val="24"/>
        </w:rPr>
        <w:t xml:space="preserve">sh was sent to and was left </w:t>
      </w:r>
      <w:r w:rsidR="009E4314">
        <w:rPr>
          <w:szCs w:val="24"/>
        </w:rPr>
        <w:t>by herself with the deceased</w:t>
      </w:r>
      <w:r w:rsidR="0017736C">
        <w:rPr>
          <w:szCs w:val="24"/>
        </w:rPr>
        <w:t xml:space="preserve"> on the floor</w:t>
      </w:r>
      <w:r w:rsidR="009E4314">
        <w:rPr>
          <w:szCs w:val="24"/>
        </w:rPr>
        <w:t xml:space="preserve"> </w:t>
      </w:r>
      <w:r>
        <w:rPr>
          <w:szCs w:val="24"/>
        </w:rPr>
        <w:t xml:space="preserve">and out of range on St Rt 595 and </w:t>
      </w:r>
      <w:r w:rsidR="009E4314">
        <w:rPr>
          <w:szCs w:val="24"/>
        </w:rPr>
        <w:t xml:space="preserve">totally unsafe and </w:t>
      </w:r>
      <w:r w:rsidR="0017736C">
        <w:rPr>
          <w:szCs w:val="24"/>
        </w:rPr>
        <w:t xml:space="preserve">completely </w:t>
      </w:r>
      <w:r w:rsidR="009E4314">
        <w:rPr>
          <w:szCs w:val="24"/>
        </w:rPr>
        <w:t xml:space="preserve">unnecessary </w:t>
      </w:r>
      <w:r>
        <w:rPr>
          <w:szCs w:val="24"/>
        </w:rPr>
        <w:t>this is the</w:t>
      </w:r>
      <w:r w:rsidR="009E4314">
        <w:rPr>
          <w:szCs w:val="24"/>
        </w:rPr>
        <w:t xml:space="preserve"> policy that has been going on for two years</w:t>
      </w:r>
      <w:r w:rsidR="0017736C">
        <w:rPr>
          <w:szCs w:val="24"/>
        </w:rPr>
        <w:t xml:space="preserve"> leaving us alone</w:t>
      </w:r>
      <w:r w:rsidR="009E4314">
        <w:rPr>
          <w:szCs w:val="24"/>
        </w:rPr>
        <w:t>. This is the</w:t>
      </w:r>
      <w:r>
        <w:rPr>
          <w:szCs w:val="24"/>
        </w:rPr>
        <w:t xml:space="preserve"> third time this</w:t>
      </w:r>
      <w:r w:rsidR="009E4314">
        <w:rPr>
          <w:szCs w:val="24"/>
        </w:rPr>
        <w:t xml:space="preserve"> issue</w:t>
      </w:r>
      <w:r>
        <w:rPr>
          <w:szCs w:val="24"/>
        </w:rPr>
        <w:t xml:space="preserve"> has been brought to the </w:t>
      </w:r>
      <w:r w:rsidR="00972ABE">
        <w:rPr>
          <w:szCs w:val="24"/>
        </w:rPr>
        <w:t xml:space="preserve">board and </w:t>
      </w:r>
      <w:r w:rsidR="0017736C">
        <w:rPr>
          <w:szCs w:val="24"/>
        </w:rPr>
        <w:t xml:space="preserve">I think </w:t>
      </w:r>
      <w:r w:rsidR="009E4314">
        <w:rPr>
          <w:szCs w:val="24"/>
        </w:rPr>
        <w:t xml:space="preserve">to continue to ignore it would be a problem because </w:t>
      </w:r>
      <w:r w:rsidR="0017736C">
        <w:rPr>
          <w:szCs w:val="24"/>
        </w:rPr>
        <w:t>there is</w:t>
      </w:r>
      <w:r w:rsidR="00972ABE">
        <w:rPr>
          <w:szCs w:val="24"/>
        </w:rPr>
        <w:t xml:space="preserve"> workers comp</w:t>
      </w:r>
      <w:r w:rsidR="0017736C">
        <w:rPr>
          <w:szCs w:val="24"/>
        </w:rPr>
        <w:t xml:space="preserve"> issues involved, safety and employee issues involved and </w:t>
      </w:r>
      <w:r w:rsidR="00341ECC">
        <w:rPr>
          <w:szCs w:val="24"/>
        </w:rPr>
        <w:t>I</w:t>
      </w:r>
      <w:r w:rsidR="0017736C">
        <w:rPr>
          <w:szCs w:val="24"/>
        </w:rPr>
        <w:t xml:space="preserve"> hate for it to be continued and ignored.</w:t>
      </w:r>
      <w:r w:rsidR="009E4314">
        <w:rPr>
          <w:szCs w:val="24"/>
        </w:rPr>
        <w:t xml:space="preserve"> This is a problem that is unique to the Sheriff’s Department it is not with the Logan Police Department, the Highway Patrol, the Forestry Department, or the Laurelville Police Department and I don’t know what to do about it </w:t>
      </w:r>
      <w:r w:rsidR="0017736C">
        <w:rPr>
          <w:szCs w:val="24"/>
        </w:rPr>
        <w:t xml:space="preserve">my job is </w:t>
      </w:r>
      <w:r w:rsidR="009E4314">
        <w:rPr>
          <w:szCs w:val="24"/>
        </w:rPr>
        <w:t xml:space="preserve">to protect my employees. </w:t>
      </w:r>
      <w:r w:rsidR="00972ABE">
        <w:rPr>
          <w:szCs w:val="24"/>
        </w:rPr>
        <w:t>The Coroner presented a written policy from the Sheriff’s Department from April</w:t>
      </w:r>
      <w:r w:rsidR="00956F40">
        <w:rPr>
          <w:szCs w:val="24"/>
        </w:rPr>
        <w:t xml:space="preserve"> </w:t>
      </w:r>
      <w:r w:rsidR="009E4314">
        <w:rPr>
          <w:szCs w:val="24"/>
        </w:rPr>
        <w:t>1, 2015</w:t>
      </w:r>
      <w:r w:rsidR="00956F40">
        <w:rPr>
          <w:szCs w:val="24"/>
        </w:rPr>
        <w:t xml:space="preserve">. </w:t>
      </w:r>
      <w:r w:rsidR="00972ABE">
        <w:rPr>
          <w:szCs w:val="24"/>
        </w:rPr>
        <w:t xml:space="preserve">Dr. Cummin asked how to fix the problem, </w:t>
      </w:r>
      <w:r w:rsidR="009E4314">
        <w:rPr>
          <w:szCs w:val="24"/>
        </w:rPr>
        <w:t xml:space="preserve">does the county hire </w:t>
      </w:r>
      <w:r w:rsidR="00956F40">
        <w:rPr>
          <w:szCs w:val="24"/>
        </w:rPr>
        <w:t>bodyguards, and how do you protect employees that are in harm’s</w:t>
      </w:r>
      <w:r w:rsidR="00972ABE">
        <w:rPr>
          <w:szCs w:val="24"/>
        </w:rPr>
        <w:t xml:space="preserve"> way. </w:t>
      </w:r>
      <w:r w:rsidR="0017736C">
        <w:rPr>
          <w:szCs w:val="24"/>
        </w:rPr>
        <w:t xml:space="preserve">The </w:t>
      </w:r>
      <w:r w:rsidR="00AB57AA">
        <w:rPr>
          <w:szCs w:val="24"/>
        </w:rPr>
        <w:t>C</w:t>
      </w:r>
      <w:r w:rsidR="0017736C">
        <w:rPr>
          <w:szCs w:val="24"/>
        </w:rPr>
        <w:t xml:space="preserve">oroner stated he doesn’t carry a gun nor does he have a license to carry a gun and not part of his job description. </w:t>
      </w:r>
      <w:r w:rsidR="00341ECC">
        <w:rPr>
          <w:szCs w:val="24"/>
        </w:rPr>
        <w:t>The Coroner stated that</w:t>
      </w:r>
      <w:r w:rsidR="00AB57AA">
        <w:rPr>
          <w:szCs w:val="24"/>
        </w:rPr>
        <w:t xml:space="preserve"> Monday there were four sheriff cruisers there with two detectives and two deputies and my employee a mother of three was left by herself </w:t>
      </w:r>
      <w:r w:rsidR="00341ECC">
        <w:rPr>
          <w:szCs w:val="24"/>
        </w:rPr>
        <w:t xml:space="preserve">at </w:t>
      </w:r>
      <w:r w:rsidR="00AB57AA">
        <w:rPr>
          <w:szCs w:val="24"/>
        </w:rPr>
        <w:t xml:space="preserve">a shooting with the decedent. </w:t>
      </w:r>
      <w:r w:rsidR="00341ECC">
        <w:rPr>
          <w:szCs w:val="24"/>
        </w:rPr>
        <w:t>The Coroner</w:t>
      </w:r>
      <w:r w:rsidR="00956F40">
        <w:rPr>
          <w:szCs w:val="24"/>
        </w:rPr>
        <w:t xml:space="preserve"> asked each commissioner if it was acceptable. </w:t>
      </w:r>
      <w:r w:rsidR="00972ABE">
        <w:rPr>
          <w:szCs w:val="24"/>
        </w:rPr>
        <w:t xml:space="preserve">Commissioner Dickerson stated </w:t>
      </w:r>
      <w:r w:rsidR="00956F40">
        <w:rPr>
          <w:szCs w:val="24"/>
        </w:rPr>
        <w:t xml:space="preserve">no, commissioner Dicken said no, </w:t>
      </w:r>
      <w:r w:rsidR="002B0A82">
        <w:rPr>
          <w:szCs w:val="24"/>
        </w:rPr>
        <w:t>c</w:t>
      </w:r>
      <w:r w:rsidR="00956F40">
        <w:rPr>
          <w:szCs w:val="24"/>
        </w:rPr>
        <w:t>ommissioner Ogle stated that maybe she should get a different job</w:t>
      </w:r>
      <w:r w:rsidR="00956F40" w:rsidRPr="002B0A82">
        <w:rPr>
          <w:szCs w:val="24"/>
        </w:rPr>
        <w:t>.</w:t>
      </w:r>
      <w:r w:rsidR="001F6E4E" w:rsidRPr="002B0A82">
        <w:rPr>
          <w:szCs w:val="24"/>
        </w:rPr>
        <w:t xml:space="preserve"> The Coroner </w:t>
      </w:r>
      <w:r w:rsidR="002B0A82" w:rsidRPr="002B0A82">
        <w:rPr>
          <w:szCs w:val="24"/>
        </w:rPr>
        <w:t>directed to Commissioner Ogle - so</w:t>
      </w:r>
      <w:r w:rsidR="001F6E4E" w:rsidRPr="002B0A82">
        <w:rPr>
          <w:szCs w:val="24"/>
        </w:rPr>
        <w:t xml:space="preserve"> we’re against women,</w:t>
      </w:r>
      <w:r w:rsidR="001F6E4E">
        <w:rPr>
          <w:szCs w:val="24"/>
        </w:rPr>
        <w:t xml:space="preserve"> so what job should she get. Sandy stated that’s your problem.</w:t>
      </w:r>
      <w:r w:rsidR="00956F40">
        <w:rPr>
          <w:szCs w:val="24"/>
        </w:rPr>
        <w:t xml:space="preserve"> </w:t>
      </w:r>
      <w:r w:rsidR="00972ABE">
        <w:rPr>
          <w:szCs w:val="24"/>
        </w:rPr>
        <w:t>Dr. Cummin stated it is your problem</w:t>
      </w:r>
      <w:r w:rsidR="001F6E4E">
        <w:rPr>
          <w:szCs w:val="24"/>
        </w:rPr>
        <w:t xml:space="preserve">, because you have been addressed three times. The </w:t>
      </w:r>
      <w:r w:rsidR="00AB57AA">
        <w:rPr>
          <w:szCs w:val="24"/>
        </w:rPr>
        <w:t>C</w:t>
      </w:r>
      <w:r w:rsidR="001F6E4E">
        <w:rPr>
          <w:szCs w:val="24"/>
        </w:rPr>
        <w:t>oroner asked</w:t>
      </w:r>
      <w:r w:rsidR="00956F40">
        <w:rPr>
          <w:szCs w:val="24"/>
        </w:rPr>
        <w:t xml:space="preserve"> what do I do to fix this problem</w:t>
      </w:r>
      <w:r w:rsidR="001F6E4E">
        <w:rPr>
          <w:szCs w:val="24"/>
        </w:rPr>
        <w:t xml:space="preserve"> because if I have to hire bodyguards</w:t>
      </w:r>
      <w:r w:rsidR="006F4530">
        <w:rPr>
          <w:szCs w:val="24"/>
        </w:rPr>
        <w:t xml:space="preserve"> so we can have equal pay for equal rights, equal employees of equal gender how are we going</w:t>
      </w:r>
      <w:r w:rsidR="00956F40">
        <w:rPr>
          <w:szCs w:val="24"/>
        </w:rPr>
        <w:t xml:space="preserve"> to protect my </w:t>
      </w:r>
      <w:r w:rsidR="00AB57AA">
        <w:rPr>
          <w:szCs w:val="24"/>
        </w:rPr>
        <w:t xml:space="preserve">people because </w:t>
      </w:r>
      <w:r w:rsidR="00341ECC">
        <w:rPr>
          <w:szCs w:val="24"/>
        </w:rPr>
        <w:t>if I have to hire body</w:t>
      </w:r>
      <w:r w:rsidR="00AB57AA">
        <w:rPr>
          <w:szCs w:val="24"/>
        </w:rPr>
        <w:t>guards I will need a budgetary increase.</w:t>
      </w:r>
      <w:r w:rsidR="00956F40">
        <w:rPr>
          <w:szCs w:val="24"/>
        </w:rPr>
        <w:t xml:space="preserve"> </w:t>
      </w:r>
      <w:r w:rsidR="00AB57AA">
        <w:rPr>
          <w:szCs w:val="24"/>
        </w:rPr>
        <w:t xml:space="preserve">How do you protect your employees, she is a county employees </w:t>
      </w:r>
      <w:r w:rsidR="00956F40">
        <w:rPr>
          <w:szCs w:val="24"/>
        </w:rPr>
        <w:t xml:space="preserve">and an elected </w:t>
      </w:r>
      <w:r w:rsidR="00AB57AA">
        <w:rPr>
          <w:szCs w:val="24"/>
        </w:rPr>
        <w:t>o</w:t>
      </w:r>
      <w:r w:rsidR="00956F40">
        <w:rPr>
          <w:szCs w:val="24"/>
        </w:rPr>
        <w:t>fficial that are put in harm’s way.</w:t>
      </w:r>
      <w:r w:rsidR="00972ABE">
        <w:rPr>
          <w:szCs w:val="24"/>
        </w:rPr>
        <w:t xml:space="preserve"> </w:t>
      </w:r>
      <w:r w:rsidR="00956F40">
        <w:rPr>
          <w:szCs w:val="24"/>
        </w:rPr>
        <w:t xml:space="preserve">Commissioner Dickerson said that it is a unique </w:t>
      </w:r>
      <w:r w:rsidR="006F4530">
        <w:rPr>
          <w:szCs w:val="24"/>
        </w:rPr>
        <w:t>situation</w:t>
      </w:r>
      <w:r w:rsidR="00956F40">
        <w:rPr>
          <w:szCs w:val="24"/>
        </w:rPr>
        <w:t xml:space="preserve">, as we </w:t>
      </w:r>
      <w:r w:rsidR="00AB57AA">
        <w:rPr>
          <w:szCs w:val="24"/>
        </w:rPr>
        <w:t xml:space="preserve">don’t </w:t>
      </w:r>
      <w:r w:rsidR="00956F40">
        <w:rPr>
          <w:szCs w:val="24"/>
        </w:rPr>
        <w:t>have the power or the authority to order an elected official to require that kind of protection.</w:t>
      </w:r>
      <w:r w:rsidR="00EC6210">
        <w:rPr>
          <w:szCs w:val="24"/>
        </w:rPr>
        <w:t xml:space="preserve"> The Coroner stated she </w:t>
      </w:r>
      <w:r w:rsidR="00462409">
        <w:rPr>
          <w:szCs w:val="24"/>
        </w:rPr>
        <w:t xml:space="preserve">is </w:t>
      </w:r>
      <w:r w:rsidR="006F4530">
        <w:rPr>
          <w:szCs w:val="24"/>
        </w:rPr>
        <w:t>paid by the county as</w:t>
      </w:r>
      <w:r w:rsidR="00EC6210">
        <w:rPr>
          <w:szCs w:val="24"/>
        </w:rPr>
        <w:t xml:space="preserve"> an employee of this county that’s where you might get a legal representative to find out what I need to do to get protection for my employees and she is your employee and this is your problem.</w:t>
      </w:r>
      <w:r w:rsidR="00956F40">
        <w:rPr>
          <w:szCs w:val="24"/>
        </w:rPr>
        <w:t xml:space="preserve"> </w:t>
      </w:r>
      <w:r w:rsidR="00972ABE">
        <w:rPr>
          <w:szCs w:val="24"/>
        </w:rPr>
        <w:t xml:space="preserve">Commissioner Dickerson stated </w:t>
      </w:r>
      <w:r w:rsidR="00EC6210">
        <w:rPr>
          <w:szCs w:val="24"/>
        </w:rPr>
        <w:t xml:space="preserve">I would be remiss if we did not consult as you stated </w:t>
      </w:r>
      <w:r w:rsidR="00972ABE">
        <w:rPr>
          <w:szCs w:val="24"/>
        </w:rPr>
        <w:t>they nee</w:t>
      </w:r>
      <w:r w:rsidR="00EC6210">
        <w:rPr>
          <w:szCs w:val="24"/>
        </w:rPr>
        <w:t>d to consult with the Prosecuting Attorney</w:t>
      </w:r>
      <w:r w:rsidR="00972ABE">
        <w:rPr>
          <w:szCs w:val="24"/>
        </w:rPr>
        <w:t xml:space="preserve">. </w:t>
      </w:r>
      <w:r w:rsidR="00EC6210">
        <w:rPr>
          <w:szCs w:val="24"/>
        </w:rPr>
        <w:t xml:space="preserve">Commissioner Ogle stated they need to get some legal advice. The Coroner stated that’s fine but what do we do in the meantime. </w:t>
      </w:r>
      <w:r w:rsidR="00341ECC">
        <w:rPr>
          <w:szCs w:val="24"/>
        </w:rPr>
        <w:t>Commissioner Dicken</w:t>
      </w:r>
      <w:r w:rsidR="00972ABE">
        <w:rPr>
          <w:szCs w:val="24"/>
        </w:rPr>
        <w:t xml:space="preserve"> requested the Coroner come back on Thursday at 9:35AM. The Coroner stated he could come back. Commissioner Dickerson</w:t>
      </w:r>
      <w:r w:rsidR="003A223E">
        <w:rPr>
          <w:szCs w:val="24"/>
        </w:rPr>
        <w:t xml:space="preserve"> said he is not trying to prove you wrong</w:t>
      </w:r>
      <w:r w:rsidR="00972ABE">
        <w:rPr>
          <w:szCs w:val="24"/>
        </w:rPr>
        <w:t xml:space="preserve"> </w:t>
      </w:r>
      <w:r w:rsidR="003A223E">
        <w:rPr>
          <w:szCs w:val="24"/>
        </w:rPr>
        <w:t>that</w:t>
      </w:r>
      <w:r w:rsidR="00972ABE">
        <w:rPr>
          <w:szCs w:val="24"/>
        </w:rPr>
        <w:t xml:space="preserve"> he wants</w:t>
      </w:r>
      <w:r w:rsidR="00B50393">
        <w:rPr>
          <w:szCs w:val="24"/>
        </w:rPr>
        <w:t xml:space="preserve"> to make sure</w:t>
      </w:r>
      <w:r w:rsidR="00972ABE">
        <w:rPr>
          <w:szCs w:val="24"/>
        </w:rPr>
        <w:t xml:space="preserve"> the right procedures </w:t>
      </w:r>
      <w:r w:rsidR="003A223E">
        <w:rPr>
          <w:szCs w:val="24"/>
        </w:rPr>
        <w:t>are</w:t>
      </w:r>
      <w:r w:rsidR="00972ABE">
        <w:rPr>
          <w:szCs w:val="24"/>
        </w:rPr>
        <w:t xml:space="preserve"> followed</w:t>
      </w:r>
      <w:r w:rsidR="003A223E">
        <w:rPr>
          <w:szCs w:val="24"/>
        </w:rPr>
        <w:t xml:space="preserve"> t</w:t>
      </w:r>
      <w:r w:rsidR="00B50393">
        <w:rPr>
          <w:szCs w:val="24"/>
        </w:rPr>
        <w:t>hat way we are</w:t>
      </w:r>
      <w:r w:rsidR="003A223E">
        <w:rPr>
          <w:szCs w:val="24"/>
        </w:rPr>
        <w:t xml:space="preserve"> protect</w:t>
      </w:r>
      <w:r w:rsidR="00B50393">
        <w:rPr>
          <w:szCs w:val="24"/>
        </w:rPr>
        <w:t>ing</w:t>
      </w:r>
      <w:r w:rsidR="003A223E">
        <w:rPr>
          <w:szCs w:val="24"/>
        </w:rPr>
        <w:t xml:space="preserve"> ourselves, you </w:t>
      </w:r>
      <w:r w:rsidR="00B50393">
        <w:rPr>
          <w:szCs w:val="24"/>
        </w:rPr>
        <w:t xml:space="preserve">hopefully </w:t>
      </w:r>
      <w:r w:rsidR="003A223E">
        <w:rPr>
          <w:szCs w:val="24"/>
        </w:rPr>
        <w:t>and the county</w:t>
      </w:r>
      <w:r w:rsidR="00B50393">
        <w:rPr>
          <w:szCs w:val="24"/>
        </w:rPr>
        <w:t xml:space="preserve"> at the same time</w:t>
      </w:r>
      <w:r w:rsidR="003A223E">
        <w:rPr>
          <w:szCs w:val="24"/>
        </w:rPr>
        <w:t>.</w:t>
      </w:r>
      <w:r w:rsidR="00B50393">
        <w:rPr>
          <w:szCs w:val="24"/>
        </w:rPr>
        <w:t xml:space="preserve"> The Coroner said i</w:t>
      </w:r>
      <w:r w:rsidR="003A223E">
        <w:rPr>
          <w:szCs w:val="24"/>
        </w:rPr>
        <w:t>f one of my employees get</w:t>
      </w:r>
      <w:r w:rsidR="00B50393">
        <w:rPr>
          <w:szCs w:val="24"/>
        </w:rPr>
        <w:t>s</w:t>
      </w:r>
      <w:r w:rsidR="003A223E">
        <w:rPr>
          <w:szCs w:val="24"/>
        </w:rPr>
        <w:t xml:space="preserve"> hurt would they be suing me or you and the county. </w:t>
      </w:r>
      <w:r w:rsidR="00341ECC">
        <w:rPr>
          <w:szCs w:val="24"/>
        </w:rPr>
        <w:t xml:space="preserve">Commissioner Dicken </w:t>
      </w:r>
      <w:r w:rsidR="003A223E">
        <w:rPr>
          <w:szCs w:val="24"/>
        </w:rPr>
        <w:t xml:space="preserve">stated you and the county. </w:t>
      </w:r>
      <w:r w:rsidR="00341ECC">
        <w:rPr>
          <w:szCs w:val="24"/>
        </w:rPr>
        <w:t xml:space="preserve">The </w:t>
      </w:r>
      <w:r w:rsidR="003A223E">
        <w:rPr>
          <w:szCs w:val="24"/>
        </w:rPr>
        <w:t>Coroner stated then I would guess she is a county employee</w:t>
      </w:r>
      <w:r w:rsidR="00B50393">
        <w:rPr>
          <w:szCs w:val="24"/>
        </w:rPr>
        <w:t>.</w:t>
      </w:r>
    </w:p>
    <w:p w:rsidR="005C6215" w:rsidRDefault="00972ABE" w:rsidP="001F02E8">
      <w:pPr>
        <w:rPr>
          <w:szCs w:val="24"/>
        </w:rPr>
      </w:pPr>
      <w:r>
        <w:rPr>
          <w:szCs w:val="24"/>
        </w:rPr>
        <w:lastRenderedPageBreak/>
        <w:t xml:space="preserve">Teresa Salizzoni of SAMFM </w:t>
      </w:r>
      <w:r w:rsidR="005C6215">
        <w:rPr>
          <w:szCs w:val="24"/>
        </w:rPr>
        <w:t xml:space="preserve">asked the Coroner </w:t>
      </w:r>
      <w:r w:rsidR="002B2E0A">
        <w:rPr>
          <w:szCs w:val="24"/>
        </w:rPr>
        <w:t>that he</w:t>
      </w:r>
      <w:r w:rsidR="00B50393">
        <w:rPr>
          <w:szCs w:val="24"/>
        </w:rPr>
        <w:t xml:space="preserve"> said equal rights equal pay what does it matter that she is a single mother of three</w:t>
      </w:r>
      <w:r w:rsidR="005C6215">
        <w:rPr>
          <w:szCs w:val="24"/>
        </w:rPr>
        <w:t xml:space="preserve"> being left there verse</w:t>
      </w:r>
      <w:r w:rsidR="00A11044">
        <w:rPr>
          <w:szCs w:val="24"/>
        </w:rPr>
        <w:t>s</w:t>
      </w:r>
      <w:r w:rsidR="005C6215">
        <w:rPr>
          <w:szCs w:val="24"/>
        </w:rPr>
        <w:t xml:space="preserve"> Mr. Warthman who is also a father. The Coroner stated she is not a single mother and I think Linn Warthman can protect himself better than she can. Teresa stated that as a woman she takes offence to that. The Coroner stated than you should really take offence to</w:t>
      </w:r>
      <w:r w:rsidR="00B50393">
        <w:rPr>
          <w:szCs w:val="24"/>
        </w:rPr>
        <w:t xml:space="preserve"> </w:t>
      </w:r>
      <w:r w:rsidR="002B2E0A">
        <w:rPr>
          <w:szCs w:val="24"/>
        </w:rPr>
        <w:t xml:space="preserve">Commissioner Ogle </w:t>
      </w:r>
      <w:r w:rsidR="005C6215">
        <w:rPr>
          <w:szCs w:val="24"/>
        </w:rPr>
        <w:t>stating she need</w:t>
      </w:r>
      <w:r w:rsidR="002B2E0A">
        <w:rPr>
          <w:szCs w:val="24"/>
        </w:rPr>
        <w:t>s</w:t>
      </w:r>
      <w:r w:rsidR="005C6215">
        <w:rPr>
          <w:szCs w:val="24"/>
        </w:rPr>
        <w:t xml:space="preserve"> to find another job. Teresa stated that she has done some research and she believes there is a court order in place that gave the protocol on how the scenes are to be handled from a judge and </w:t>
      </w:r>
      <w:r w:rsidR="002B2E0A">
        <w:rPr>
          <w:szCs w:val="24"/>
        </w:rPr>
        <w:t>she</w:t>
      </w:r>
      <w:r w:rsidR="001F6E4E">
        <w:rPr>
          <w:szCs w:val="24"/>
        </w:rPr>
        <w:t xml:space="preserve"> do</w:t>
      </w:r>
      <w:r w:rsidR="002B2E0A">
        <w:rPr>
          <w:szCs w:val="24"/>
        </w:rPr>
        <w:t xml:space="preserve">esn’t </w:t>
      </w:r>
      <w:r w:rsidR="001F6E4E">
        <w:rPr>
          <w:szCs w:val="24"/>
        </w:rPr>
        <w:t>believe it’s</w:t>
      </w:r>
      <w:r w:rsidR="005C6215">
        <w:rPr>
          <w:szCs w:val="24"/>
        </w:rPr>
        <w:t xml:space="preserve"> been lifted. The Coroner asked what it had to do with this question. Teresa stated it has to do with this policy. The Coroner stated it doesn’</w:t>
      </w:r>
      <w:r w:rsidR="001F6E4E">
        <w:rPr>
          <w:szCs w:val="24"/>
        </w:rPr>
        <w:t>t read it again; it has nothing to do with leaving us on scene by ourselves you are incorrect. Teresa stated she doesn’t believe so</w:t>
      </w:r>
      <w:r w:rsidR="002B2E0A">
        <w:rPr>
          <w:szCs w:val="24"/>
        </w:rPr>
        <w:t xml:space="preserve"> but she will have a look</w:t>
      </w:r>
      <w:r w:rsidR="001F6E4E">
        <w:rPr>
          <w:szCs w:val="24"/>
        </w:rPr>
        <w:t xml:space="preserve">. </w:t>
      </w:r>
      <w:r w:rsidR="00341ECC">
        <w:rPr>
          <w:szCs w:val="24"/>
        </w:rPr>
        <w:t>Commissioner Dicken</w:t>
      </w:r>
      <w:r w:rsidR="001F6E4E">
        <w:rPr>
          <w:szCs w:val="24"/>
        </w:rPr>
        <w:t xml:space="preserve"> stated </w:t>
      </w:r>
      <w:r w:rsidR="00341ECC">
        <w:rPr>
          <w:szCs w:val="24"/>
        </w:rPr>
        <w:t xml:space="preserve">to </w:t>
      </w:r>
      <w:r w:rsidR="001F6E4E">
        <w:rPr>
          <w:szCs w:val="24"/>
        </w:rPr>
        <w:t>be here at 9:35AM Thursday we will have an answer for you.</w:t>
      </w:r>
    </w:p>
    <w:p w:rsidR="00A7146F" w:rsidRDefault="00A7146F" w:rsidP="001F02E8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</w:t>
      </w:r>
      <w:r w:rsidR="00462409">
        <w:rPr>
          <w:szCs w:val="24"/>
        </w:rPr>
        <w:t xml:space="preserve">and seconded by Jeff Dickerson </w:t>
      </w:r>
      <w:r>
        <w:rPr>
          <w:szCs w:val="24"/>
        </w:rPr>
        <w:t>to amend the agenda to 9:</w:t>
      </w:r>
      <w:r w:rsidR="0047527A">
        <w:rPr>
          <w:szCs w:val="24"/>
        </w:rPr>
        <w:t>2</w:t>
      </w:r>
      <w:r>
        <w:rPr>
          <w:szCs w:val="24"/>
        </w:rPr>
        <w:t>4</w:t>
      </w:r>
      <w:r w:rsidR="00462409">
        <w:rPr>
          <w:szCs w:val="24"/>
        </w:rPr>
        <w:t>AM</w:t>
      </w:r>
      <w:r>
        <w:rPr>
          <w:szCs w:val="24"/>
        </w:rPr>
        <w:t xml:space="preserve"> to appointment Lena Osborne of HAPCAP.</w:t>
      </w:r>
    </w:p>
    <w:p w:rsidR="00A7146F" w:rsidRPr="00A7146F" w:rsidRDefault="00A7146F" w:rsidP="001F02E8">
      <w:pPr>
        <w:rPr>
          <w:szCs w:val="24"/>
        </w:rPr>
      </w:pPr>
      <w:r>
        <w:rPr>
          <w:szCs w:val="24"/>
        </w:rPr>
        <w:t>Vote; Dicken, yea, Dickerson, yea, Ogle, yea.</w:t>
      </w:r>
    </w:p>
    <w:p w:rsidR="0068756A" w:rsidRDefault="00972ABE" w:rsidP="001F02E8">
      <w:pPr>
        <w:rPr>
          <w:szCs w:val="24"/>
        </w:rPr>
      </w:pPr>
      <w:r>
        <w:rPr>
          <w:b/>
          <w:szCs w:val="24"/>
          <w:u w:val="single"/>
        </w:rPr>
        <w:t>HAPCAP:</w:t>
      </w:r>
      <w:r>
        <w:rPr>
          <w:szCs w:val="24"/>
        </w:rPr>
        <w:t xml:space="preserve"> Lena Osborne of HAPCAP</w:t>
      </w:r>
      <w:r w:rsidR="00745756">
        <w:rPr>
          <w:szCs w:val="24"/>
        </w:rPr>
        <w:t xml:space="preserve"> presented the budget for the Goodyear Lift Station Project that was completed December 9</w:t>
      </w:r>
      <w:r w:rsidR="00745756" w:rsidRPr="00745756">
        <w:rPr>
          <w:szCs w:val="24"/>
          <w:vertAlign w:val="superscript"/>
        </w:rPr>
        <w:t>th</w:t>
      </w:r>
      <w:r w:rsidR="00745756">
        <w:rPr>
          <w:szCs w:val="24"/>
        </w:rPr>
        <w:t xml:space="preserve"> and requested how they would like to fulfill the remaining cost.</w:t>
      </w:r>
      <w:r>
        <w:rPr>
          <w:szCs w:val="24"/>
        </w:rPr>
        <w:t xml:space="preserve"> </w:t>
      </w:r>
    </w:p>
    <w:p w:rsidR="00D02237" w:rsidRDefault="00C61C26" w:rsidP="001F02E8">
      <w:pPr>
        <w:rPr>
          <w:szCs w:val="24"/>
        </w:rPr>
      </w:pPr>
      <w:r>
        <w:rPr>
          <w:b/>
          <w:szCs w:val="24"/>
          <w:u w:val="single"/>
        </w:rPr>
        <w:t>GOODYEAR #2 LIFT STATION DISCERNMENT:</w:t>
      </w:r>
      <w:r>
        <w:rPr>
          <w:szCs w:val="24"/>
        </w:rPr>
        <w:t xml:space="preserve"> </w:t>
      </w:r>
      <w:r w:rsidR="00745756">
        <w:rPr>
          <w:szCs w:val="24"/>
        </w:rPr>
        <w:t>Motion by Larry Dicken and seconded by Jeff Dickerson to take $22</w:t>
      </w:r>
      <w:r w:rsidR="00AB57AA">
        <w:rPr>
          <w:szCs w:val="24"/>
        </w:rPr>
        <w:t>,</w:t>
      </w:r>
      <w:r w:rsidR="00745756">
        <w:rPr>
          <w:szCs w:val="24"/>
        </w:rPr>
        <w:t xml:space="preserve">200.00 from City Sewer Improvements, $14,600.00 from </w:t>
      </w:r>
      <w:r w:rsidR="00D02237">
        <w:rPr>
          <w:szCs w:val="24"/>
        </w:rPr>
        <w:t>City of Logan RLF, $15,000.00 from Hocking County Permanent Improvements and the rest out of Hocking County Community Improvement Corporation.</w:t>
      </w:r>
    </w:p>
    <w:p w:rsidR="00D02237" w:rsidRDefault="00D02237" w:rsidP="001F02E8">
      <w:pPr>
        <w:rPr>
          <w:szCs w:val="24"/>
        </w:rPr>
      </w:pPr>
      <w:r>
        <w:rPr>
          <w:szCs w:val="24"/>
        </w:rPr>
        <w:t>Roll Call: Dicken, yea, Dickerson, yea, Ogle, yea.</w:t>
      </w:r>
    </w:p>
    <w:p w:rsidR="005754EA" w:rsidRDefault="00D02237" w:rsidP="001F02E8">
      <w:pPr>
        <w:rPr>
          <w:szCs w:val="24"/>
        </w:rPr>
      </w:pPr>
      <w:r>
        <w:rPr>
          <w:szCs w:val="24"/>
        </w:rPr>
        <w:t>Lena spoke about a change order</w:t>
      </w:r>
      <w:r w:rsidR="00745756">
        <w:rPr>
          <w:szCs w:val="24"/>
        </w:rPr>
        <w:t xml:space="preserve"> </w:t>
      </w:r>
      <w:r w:rsidR="00C61C26">
        <w:rPr>
          <w:szCs w:val="24"/>
        </w:rPr>
        <w:t xml:space="preserve">from KSG construction for the amount of $1,827.15. Sandy </w:t>
      </w:r>
      <w:r w:rsidR="00431577">
        <w:rPr>
          <w:szCs w:val="24"/>
        </w:rPr>
        <w:t>confirmed that the original contract fee was $120,434.00 and the change order is for $1</w:t>
      </w:r>
      <w:r w:rsidR="00122361">
        <w:rPr>
          <w:szCs w:val="24"/>
        </w:rPr>
        <w:t>,</w:t>
      </w:r>
      <w:r w:rsidR="00431577">
        <w:rPr>
          <w:szCs w:val="24"/>
        </w:rPr>
        <w:t>827.15 because of the repair water infiltration in an existing wet well</w:t>
      </w:r>
      <w:r w:rsidR="00122361">
        <w:rPr>
          <w:szCs w:val="24"/>
        </w:rPr>
        <w:t xml:space="preserve"> which brings the project to $122,261.15.</w:t>
      </w:r>
      <w:r w:rsidR="00431577">
        <w:rPr>
          <w:szCs w:val="24"/>
        </w:rPr>
        <w:t xml:space="preserve"> </w:t>
      </w:r>
      <w:r w:rsidR="00122361">
        <w:rPr>
          <w:szCs w:val="24"/>
        </w:rPr>
        <w:t xml:space="preserve">Larry stated over the years I’ve been contractor and </w:t>
      </w:r>
      <w:r w:rsidR="005754EA">
        <w:rPr>
          <w:szCs w:val="24"/>
        </w:rPr>
        <w:t>would be</w:t>
      </w:r>
      <w:r w:rsidR="00122361">
        <w:rPr>
          <w:szCs w:val="24"/>
        </w:rPr>
        <w:t xml:space="preserve"> nice to bid a contract than add the change order after the fact. </w:t>
      </w:r>
      <w:r w:rsidR="005754EA">
        <w:rPr>
          <w:szCs w:val="24"/>
        </w:rPr>
        <w:t>Lena said they talked to Gary Silcott last week but I just got the invoice yesterday. Larry stated when you bid a job and we approved that bid and now they want a change order after the fact to collect more money. Sandy said it looks like this should’ve have been included in the bid because the problem was there at the time.</w:t>
      </w:r>
    </w:p>
    <w:p w:rsidR="00C61C26" w:rsidRDefault="005754EA" w:rsidP="001F02E8">
      <w:pPr>
        <w:rPr>
          <w:szCs w:val="24"/>
        </w:rPr>
      </w:pPr>
      <w:r>
        <w:rPr>
          <w:b/>
          <w:szCs w:val="24"/>
          <w:u w:val="single"/>
        </w:rPr>
        <w:t>CHANGE ORDER:</w:t>
      </w:r>
      <w:r>
        <w:rPr>
          <w:szCs w:val="24"/>
        </w:rPr>
        <w:t xml:space="preserve"> </w:t>
      </w:r>
      <w:r w:rsidR="00C61C26">
        <w:rPr>
          <w:szCs w:val="24"/>
        </w:rPr>
        <w:t>Motion by Larry Dicken and seconded by Jeff Dickerson that based on discussion that the change order be denied.</w:t>
      </w:r>
    </w:p>
    <w:p w:rsidR="00C61C26" w:rsidRDefault="00C61C26" w:rsidP="001F02E8">
      <w:pPr>
        <w:rPr>
          <w:szCs w:val="24"/>
        </w:rPr>
      </w:pPr>
      <w:r>
        <w:rPr>
          <w:szCs w:val="24"/>
        </w:rPr>
        <w:t>Vote: Dicken, yea, Di</w:t>
      </w:r>
      <w:r w:rsidR="00462409">
        <w:rPr>
          <w:szCs w:val="24"/>
        </w:rPr>
        <w:t>ckerson</w:t>
      </w:r>
      <w:r>
        <w:rPr>
          <w:szCs w:val="24"/>
        </w:rPr>
        <w:t>, yea, Ogle, yea.</w:t>
      </w:r>
    </w:p>
    <w:p w:rsidR="00BF2B03" w:rsidRDefault="001C0D02">
      <w:r>
        <w:rPr>
          <w:b/>
          <w:u w:val="single"/>
        </w:rPr>
        <w:t>AMEND AGENDA:</w:t>
      </w:r>
      <w:r>
        <w:t xml:space="preserve"> Motion by Larry Dicken and seconded by Jeff Dickerson to </w:t>
      </w:r>
      <w:r w:rsidR="00462409">
        <w:t xml:space="preserve">change the agenda to </w:t>
      </w:r>
      <w:r>
        <w:t>appointment Auditor Ken Wilson to 9:40AM.</w:t>
      </w:r>
    </w:p>
    <w:p w:rsidR="001C0D02" w:rsidRDefault="001C0D02">
      <w:r>
        <w:t>Vote: Dicken, yea, Dickerson</w:t>
      </w:r>
      <w:r w:rsidR="005A36C7">
        <w:t>, yea</w:t>
      </w:r>
      <w:r>
        <w:t>, Ogle, yea.</w:t>
      </w:r>
    </w:p>
    <w:p w:rsidR="005A36C7" w:rsidRPr="005A36C7" w:rsidRDefault="005A36C7">
      <w:r>
        <w:rPr>
          <w:b/>
          <w:u w:val="single"/>
        </w:rPr>
        <w:t>AUDITOR:</w:t>
      </w:r>
      <w:r>
        <w:t xml:space="preserve"> Auditor Ken Wilson presented the budget worksheets</w:t>
      </w:r>
      <w:r w:rsidR="006264A3">
        <w:t xml:space="preserve"> and stated they are working on finalizing the revenue worksheets. </w:t>
      </w:r>
    </w:p>
    <w:p w:rsidR="0068756A" w:rsidRPr="006A2868" w:rsidRDefault="0068756A" w:rsidP="0068756A">
      <w:r w:rsidRPr="006A2868">
        <w:rPr>
          <w:b/>
          <w:u w:val="single"/>
        </w:rPr>
        <w:t>EXECUTIVE SESSION:</w:t>
      </w:r>
      <w:r w:rsidRPr="006A2868">
        <w:t xml:space="preserve"> Motion by Larry Dicken and seconded </w:t>
      </w:r>
      <w:r>
        <w:t>by Jeff Dickerson</w:t>
      </w:r>
      <w:r w:rsidRPr="006A2868">
        <w:t xml:space="preserve"> to enter</w:t>
      </w:r>
      <w:r>
        <w:t xml:space="preserve"> into Executive Session at 9:41</w:t>
      </w:r>
      <w:r w:rsidRPr="006A2868">
        <w:t xml:space="preserve">AM </w:t>
      </w:r>
      <w:r>
        <w:t xml:space="preserve">with Auditor Ken Wilson </w:t>
      </w:r>
      <w:r w:rsidRPr="006A2868">
        <w:t>to discuss personnel matters of compensation.</w:t>
      </w:r>
    </w:p>
    <w:p w:rsidR="0068756A" w:rsidRPr="006A2868" w:rsidRDefault="0068756A" w:rsidP="0068756A">
      <w:r w:rsidRPr="006A2868">
        <w:t>Roll Call: Dicken, yea, Dickerson, yea, Ogle, yea.</w:t>
      </w:r>
    </w:p>
    <w:p w:rsidR="0068756A" w:rsidRPr="006A2868" w:rsidRDefault="0068756A" w:rsidP="0068756A">
      <w:r w:rsidRPr="006A2868">
        <w:rPr>
          <w:b/>
          <w:u w:val="single"/>
        </w:rPr>
        <w:t>EXIT EXECUTIVE SESSION:</w:t>
      </w:r>
      <w:r w:rsidRPr="006A2868">
        <w:t xml:space="preserve"> Motion by Jeff Dickerson and seconded by Larry Dicken to</w:t>
      </w:r>
      <w:r>
        <w:t xml:space="preserve"> exit Executive Session at 10:25</w:t>
      </w:r>
      <w:r w:rsidRPr="006A2868">
        <w:t xml:space="preserve">AM with no action taken. </w:t>
      </w:r>
    </w:p>
    <w:p w:rsidR="0068756A" w:rsidRDefault="0068756A" w:rsidP="0068756A">
      <w:r w:rsidRPr="006A2868">
        <w:lastRenderedPageBreak/>
        <w:t>Roll Call: Dicken, yea, Dickerson, yea, Ogle, yea.</w:t>
      </w:r>
    </w:p>
    <w:p w:rsidR="0068756A" w:rsidRDefault="0068756A" w:rsidP="0068756A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and seconded by Jeff Dickerson to amend </w:t>
      </w:r>
      <w:r w:rsidR="00462409">
        <w:rPr>
          <w:szCs w:val="24"/>
        </w:rPr>
        <w:t xml:space="preserve">the </w:t>
      </w:r>
      <w:r>
        <w:rPr>
          <w:szCs w:val="24"/>
        </w:rPr>
        <w:t>agenda to g</w:t>
      </w:r>
      <w:r w:rsidR="009C4F1C">
        <w:rPr>
          <w:szCs w:val="24"/>
        </w:rPr>
        <w:t xml:space="preserve">eneral business </w:t>
      </w:r>
      <w:r>
        <w:rPr>
          <w:szCs w:val="24"/>
        </w:rPr>
        <w:t>at 10:28AM.</w:t>
      </w:r>
    </w:p>
    <w:p w:rsidR="0068756A" w:rsidRDefault="0068756A" w:rsidP="0068756A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6D040A" w:rsidRPr="007E5F45" w:rsidRDefault="006D040A" w:rsidP="006D040A">
      <w:pPr>
        <w:rPr>
          <w:b/>
          <w:u w:val="single"/>
        </w:rPr>
      </w:pPr>
      <w:r>
        <w:rPr>
          <w:b/>
          <w:u w:val="single"/>
        </w:rPr>
        <w:t>APPROPRIATION TRANSFERS</w:t>
      </w:r>
      <w:r w:rsidRPr="007E5F45">
        <w:rPr>
          <w:b/>
          <w:u w:val="single"/>
        </w:rPr>
        <w:t>:</w:t>
      </w:r>
      <w:r w:rsidRPr="007E5F45">
        <w:t xml:space="preserve"> Motion by Larry Dicken and seconded by </w:t>
      </w:r>
      <w:r>
        <w:t>Jeff Dickerson</w:t>
      </w:r>
      <w:r w:rsidRPr="007E5F45">
        <w:t xml:space="preserve"> to approve the f</w:t>
      </w:r>
      <w:r>
        <w:t>ollowing Appropriation Transfers</w:t>
      </w:r>
      <w:r w:rsidRPr="007E5F45">
        <w:t>:</w:t>
      </w:r>
    </w:p>
    <w:p w:rsidR="006D040A" w:rsidRDefault="006D040A" w:rsidP="006D040A">
      <w:r>
        <w:t>1)  Commissioners</w:t>
      </w:r>
      <w:r>
        <w:tab/>
        <w:t>-</w:t>
      </w:r>
      <w:r>
        <w:tab/>
        <w:t>$1,024.38 from B05-08/PERS to B05-11/Other</w:t>
      </w:r>
    </w:p>
    <w:p w:rsidR="006D040A" w:rsidRDefault="006D040A" w:rsidP="006D040A">
      <w:r>
        <w:t>2)  Engineer</w:t>
      </w:r>
      <w:r>
        <w:tab/>
      </w:r>
      <w:r>
        <w:tab/>
        <w:t>-</w:t>
      </w:r>
      <w:r>
        <w:tab/>
        <w:t xml:space="preserve">$14,421.00 from K02-12/Road Mtls to K02-19/Grants </w:t>
      </w:r>
    </w:p>
    <w:p w:rsidR="006D040A" w:rsidRDefault="006D040A" w:rsidP="006D040A">
      <w:r>
        <w:t>3)  BOE</w:t>
      </w:r>
      <w:r>
        <w:tab/>
      </w:r>
      <w:r>
        <w:tab/>
        <w:t>-</w:t>
      </w:r>
      <w:r>
        <w:tab/>
        <w:t>$300.00 from A03A02A/Poll Workers to A03A07/Travel</w:t>
      </w:r>
    </w:p>
    <w:p w:rsidR="006D040A" w:rsidRDefault="006D040A" w:rsidP="006D040A">
      <w:r>
        <w:t>4)  Veterans</w:t>
      </w:r>
      <w:r>
        <w:tab/>
      </w:r>
      <w:r>
        <w:tab/>
        <w:t>-</w:t>
      </w:r>
      <w:r>
        <w:tab/>
        <w:t>$7,018.74 from A09C06/Relief to A09C04/Equipment</w:t>
      </w:r>
    </w:p>
    <w:p w:rsidR="006D040A" w:rsidRDefault="006D040A" w:rsidP="006D040A">
      <w:r>
        <w:t>5)  Veterans</w:t>
      </w:r>
      <w:r>
        <w:tab/>
      </w:r>
      <w:r>
        <w:tab/>
        <w:t>-</w:t>
      </w:r>
      <w:r>
        <w:tab/>
        <w:t>$2,473.69 from A09C03/Supplies to A09C09D/Other Expense</w:t>
      </w:r>
    </w:p>
    <w:p w:rsidR="006D040A" w:rsidRDefault="006D040A" w:rsidP="006D040A">
      <w:r>
        <w:t>6)  Veterans</w:t>
      </w:r>
      <w:r>
        <w:tab/>
      </w:r>
      <w:r>
        <w:tab/>
        <w:t>-</w:t>
      </w:r>
      <w:r>
        <w:tab/>
        <w:t>$2,348.81 from A09C07/Van/Gas Maint. To A09C05/Hospitalization</w:t>
      </w:r>
    </w:p>
    <w:p w:rsidR="00595606" w:rsidRDefault="006D040A" w:rsidP="006D040A">
      <w:r>
        <w:t>7)  Veterans</w:t>
      </w:r>
      <w:r>
        <w:tab/>
      </w:r>
      <w:r>
        <w:tab/>
        <w:t>-</w:t>
      </w:r>
      <w:r>
        <w:tab/>
        <w:t>$10,000.00 from A09C06/Relief to A09C09D/Other Expense</w:t>
      </w:r>
    </w:p>
    <w:p w:rsidR="00595606" w:rsidRDefault="00595606" w:rsidP="006D040A">
      <w:r>
        <w:t>8)  Municipal Ct</w:t>
      </w:r>
      <w:r>
        <w:tab/>
        <w:t>-</w:t>
      </w:r>
      <w:r>
        <w:tab/>
        <w:t>$4,990.08 from A02G02/Salaries to A02G09A/PERS</w:t>
      </w:r>
      <w:r>
        <w:tab/>
      </w:r>
    </w:p>
    <w:p w:rsidR="006D040A" w:rsidRDefault="00595606" w:rsidP="006D040A">
      <w:r>
        <w:t>9)  911</w:t>
      </w:r>
      <w:r>
        <w:tab/>
      </w:r>
      <w:r>
        <w:tab/>
      </w:r>
      <w:r>
        <w:tab/>
        <w:t>-</w:t>
      </w:r>
      <w:r>
        <w:tab/>
        <w:t>$2,000.00 from H76-07/Other to H76-03/Equipment</w:t>
      </w:r>
      <w:r w:rsidR="006D040A">
        <w:tab/>
      </w:r>
      <w:r w:rsidR="006D040A">
        <w:tab/>
      </w:r>
      <w:r w:rsidR="006D040A" w:rsidRPr="007E5F45">
        <w:t xml:space="preserve"> </w:t>
      </w:r>
    </w:p>
    <w:p w:rsidR="006D040A" w:rsidRDefault="006D040A" w:rsidP="006D040A">
      <w:r w:rsidRPr="007E5F45">
        <w:t xml:space="preserve">Vote: Dicken, yea, </w:t>
      </w:r>
      <w:r>
        <w:t xml:space="preserve">Dickerson, yea, </w:t>
      </w:r>
      <w:r w:rsidRPr="007E5F45">
        <w:t>Ogle</w:t>
      </w:r>
      <w:r>
        <w:t>, yea.</w:t>
      </w:r>
    </w:p>
    <w:p w:rsidR="00864675" w:rsidRPr="00864675" w:rsidRDefault="00864675" w:rsidP="00864675">
      <w:pPr>
        <w:rPr>
          <w:szCs w:val="24"/>
        </w:rPr>
      </w:pPr>
      <w:r w:rsidRPr="00864675">
        <w:rPr>
          <w:b/>
          <w:szCs w:val="24"/>
          <w:u w:val="single"/>
        </w:rPr>
        <w:t>DECREASE APPROPRIATIONS:</w:t>
      </w:r>
      <w:r w:rsidRPr="00864675">
        <w:rPr>
          <w:szCs w:val="24"/>
        </w:rPr>
        <w:t xml:space="preserve"> Motion by </w:t>
      </w:r>
      <w:r>
        <w:rPr>
          <w:szCs w:val="24"/>
        </w:rPr>
        <w:t>Larry Dicken</w:t>
      </w:r>
      <w:r w:rsidRPr="00864675">
        <w:rPr>
          <w:szCs w:val="24"/>
        </w:rPr>
        <w:t xml:space="preserve"> and seconded by </w:t>
      </w:r>
      <w:r>
        <w:rPr>
          <w:szCs w:val="24"/>
        </w:rPr>
        <w:t>Jeff Dickerson</w:t>
      </w:r>
      <w:r w:rsidRPr="00864675">
        <w:rPr>
          <w:szCs w:val="24"/>
        </w:rPr>
        <w:t xml:space="preserve"> to approve the following Decrease of Appropriations:</w:t>
      </w:r>
    </w:p>
    <w:p w:rsidR="00864675" w:rsidRPr="00864675" w:rsidRDefault="00ED28DB" w:rsidP="00864675">
      <w:pPr>
        <w:rPr>
          <w:szCs w:val="24"/>
        </w:rPr>
      </w:pPr>
      <w:r>
        <w:rPr>
          <w:szCs w:val="24"/>
        </w:rPr>
        <w:t xml:space="preserve">1) </w:t>
      </w:r>
      <w:r w:rsidR="00D85380">
        <w:rPr>
          <w:szCs w:val="24"/>
        </w:rPr>
        <w:t>FCFC</w:t>
      </w:r>
      <w:r w:rsidR="00D85380">
        <w:rPr>
          <w:szCs w:val="24"/>
        </w:rPr>
        <w:tab/>
      </w:r>
      <w:r w:rsidR="00D85380">
        <w:rPr>
          <w:szCs w:val="24"/>
        </w:rPr>
        <w:tab/>
      </w:r>
      <w:r w:rsidR="00864675" w:rsidRPr="00864675">
        <w:rPr>
          <w:szCs w:val="24"/>
        </w:rPr>
        <w:t>-</w:t>
      </w:r>
      <w:r w:rsidR="00864675" w:rsidRPr="00864675">
        <w:rPr>
          <w:szCs w:val="24"/>
        </w:rPr>
        <w:tab/>
        <w:t>$</w:t>
      </w:r>
      <w:r w:rsidR="00864675">
        <w:rPr>
          <w:szCs w:val="24"/>
        </w:rPr>
        <w:t>13,143.04 in TT80</w:t>
      </w:r>
      <w:r>
        <w:rPr>
          <w:szCs w:val="24"/>
        </w:rPr>
        <w:t>/Help Me Grow</w:t>
      </w:r>
    </w:p>
    <w:p w:rsidR="00ED28DB" w:rsidRDefault="00864675" w:rsidP="00864675">
      <w:pPr>
        <w:rPr>
          <w:szCs w:val="24"/>
        </w:rPr>
      </w:pPr>
      <w:r w:rsidRPr="00864675">
        <w:rPr>
          <w:szCs w:val="24"/>
        </w:rPr>
        <w:t>2)</w:t>
      </w:r>
      <w:r w:rsidR="00ED28DB">
        <w:rPr>
          <w:szCs w:val="24"/>
        </w:rPr>
        <w:t xml:space="preserve"> Sheriff</w:t>
      </w:r>
      <w:r w:rsidR="00D85380">
        <w:rPr>
          <w:szCs w:val="24"/>
        </w:rPr>
        <w:tab/>
      </w:r>
      <w:r w:rsidR="00D85380">
        <w:rPr>
          <w:szCs w:val="24"/>
        </w:rPr>
        <w:tab/>
      </w:r>
      <w:r w:rsidRPr="00864675">
        <w:rPr>
          <w:szCs w:val="24"/>
        </w:rPr>
        <w:t>-</w:t>
      </w:r>
      <w:r w:rsidRPr="00864675">
        <w:rPr>
          <w:szCs w:val="24"/>
        </w:rPr>
        <w:tab/>
        <w:t>$</w:t>
      </w:r>
      <w:r w:rsidR="00ED28DB">
        <w:rPr>
          <w:szCs w:val="24"/>
        </w:rPr>
        <w:t>62.67</w:t>
      </w:r>
      <w:r w:rsidRPr="00864675">
        <w:rPr>
          <w:szCs w:val="24"/>
        </w:rPr>
        <w:t xml:space="preserve"> in </w:t>
      </w:r>
      <w:r w:rsidR="00ED28DB">
        <w:rPr>
          <w:szCs w:val="24"/>
        </w:rPr>
        <w:t>B27-01/Other Expense</w:t>
      </w:r>
    </w:p>
    <w:p w:rsidR="00ED28DB" w:rsidRDefault="00D85380" w:rsidP="00864675">
      <w:pPr>
        <w:rPr>
          <w:szCs w:val="24"/>
        </w:rPr>
      </w:pPr>
      <w:r>
        <w:rPr>
          <w:szCs w:val="24"/>
        </w:rPr>
        <w:t>3) Sheriff</w:t>
      </w:r>
      <w:r>
        <w:rPr>
          <w:szCs w:val="24"/>
        </w:rPr>
        <w:tab/>
      </w:r>
      <w:r>
        <w:rPr>
          <w:szCs w:val="24"/>
        </w:rPr>
        <w:tab/>
      </w:r>
      <w:r w:rsidR="00ED28DB">
        <w:rPr>
          <w:szCs w:val="24"/>
        </w:rPr>
        <w:t>-</w:t>
      </w:r>
      <w:r w:rsidR="00864675" w:rsidRPr="00864675">
        <w:rPr>
          <w:szCs w:val="24"/>
        </w:rPr>
        <w:t xml:space="preserve">           </w:t>
      </w:r>
      <w:r w:rsidR="00ED28DB">
        <w:rPr>
          <w:szCs w:val="24"/>
        </w:rPr>
        <w:t>$9,203.72 in D29-04/Expense</w:t>
      </w:r>
    </w:p>
    <w:p w:rsidR="00ED28DB" w:rsidRDefault="00D85380" w:rsidP="00864675">
      <w:pPr>
        <w:rPr>
          <w:szCs w:val="24"/>
        </w:rPr>
      </w:pPr>
      <w:r>
        <w:rPr>
          <w:szCs w:val="24"/>
        </w:rPr>
        <w:t>4) Sheriff</w:t>
      </w:r>
      <w:r>
        <w:rPr>
          <w:szCs w:val="24"/>
        </w:rPr>
        <w:tab/>
      </w:r>
      <w:r>
        <w:rPr>
          <w:szCs w:val="24"/>
        </w:rPr>
        <w:tab/>
      </w:r>
      <w:r w:rsidR="00ED28DB">
        <w:rPr>
          <w:szCs w:val="24"/>
        </w:rPr>
        <w:t>-</w:t>
      </w:r>
      <w:r w:rsidR="00ED28DB">
        <w:rPr>
          <w:szCs w:val="24"/>
        </w:rPr>
        <w:tab/>
        <w:t>$343.09 in T81-01/Salaries</w:t>
      </w:r>
      <w:r w:rsidR="00ED28DB">
        <w:rPr>
          <w:szCs w:val="24"/>
        </w:rPr>
        <w:tab/>
      </w:r>
      <w:r w:rsidR="00864675" w:rsidRPr="00864675">
        <w:rPr>
          <w:szCs w:val="24"/>
        </w:rPr>
        <w:t xml:space="preserve">                                                           </w:t>
      </w:r>
      <w:r w:rsidR="00ED28DB">
        <w:rPr>
          <w:szCs w:val="24"/>
        </w:rPr>
        <w:t xml:space="preserve">                               </w:t>
      </w:r>
    </w:p>
    <w:p w:rsidR="00864675" w:rsidRDefault="00864675" w:rsidP="00864675">
      <w:pPr>
        <w:rPr>
          <w:szCs w:val="24"/>
        </w:rPr>
      </w:pPr>
      <w:r w:rsidRPr="00864675">
        <w:rPr>
          <w:szCs w:val="24"/>
        </w:rPr>
        <w:t xml:space="preserve">Vote: </w:t>
      </w:r>
      <w:r w:rsidR="00BE2021">
        <w:rPr>
          <w:szCs w:val="24"/>
        </w:rPr>
        <w:t>Dicken, yea, Dickerson, yea, Ogle, yea.</w:t>
      </w:r>
      <w:bookmarkStart w:id="0" w:name="_GoBack"/>
      <w:bookmarkEnd w:id="0"/>
    </w:p>
    <w:p w:rsidR="00DD0C03" w:rsidRDefault="00D85380" w:rsidP="00DD0C03">
      <w:pPr>
        <w:rPr>
          <w:szCs w:val="24"/>
        </w:rPr>
      </w:pPr>
      <w:r w:rsidRPr="00D85380">
        <w:rPr>
          <w:b/>
          <w:szCs w:val="24"/>
          <w:u w:val="single"/>
        </w:rPr>
        <w:t>NOTICE OF COMMENCEMENT</w:t>
      </w:r>
      <w:r>
        <w:rPr>
          <w:b/>
          <w:szCs w:val="24"/>
          <w:u w:val="single"/>
        </w:rPr>
        <w:t>:</w:t>
      </w:r>
      <w:r w:rsidR="00DD0C03">
        <w:rPr>
          <w:szCs w:val="24"/>
        </w:rPr>
        <w:t xml:space="preserve"> Motion by Larry Dicken and seconded by Jeff Dickerson to</w:t>
      </w:r>
      <w:r w:rsidR="00DD0C03" w:rsidRPr="007D6C44">
        <w:rPr>
          <w:szCs w:val="24"/>
        </w:rPr>
        <w:t xml:space="preserve"> authorize President </w:t>
      </w:r>
      <w:r w:rsidR="00DD0C03">
        <w:rPr>
          <w:szCs w:val="24"/>
        </w:rPr>
        <w:t>Sandy Ogle</w:t>
      </w:r>
      <w:r w:rsidR="00DD0C03" w:rsidRPr="007D6C44">
        <w:rPr>
          <w:szCs w:val="24"/>
        </w:rPr>
        <w:t xml:space="preserve"> to sign the Notice of Commencement for </w:t>
      </w:r>
      <w:r w:rsidR="00DD0C03">
        <w:rPr>
          <w:szCs w:val="24"/>
        </w:rPr>
        <w:t>Guardrail Improvements on CR #3, Lake Logan Road.</w:t>
      </w:r>
    </w:p>
    <w:p w:rsidR="00DD0C03" w:rsidRDefault="00DD0C03" w:rsidP="00DD0C03">
      <w:pPr>
        <w:rPr>
          <w:szCs w:val="24"/>
        </w:rPr>
      </w:pPr>
      <w:r w:rsidRPr="007D6C44">
        <w:rPr>
          <w:szCs w:val="24"/>
        </w:rPr>
        <w:t>Vote:</w:t>
      </w:r>
      <w:r>
        <w:rPr>
          <w:szCs w:val="24"/>
        </w:rPr>
        <w:t xml:space="preserve"> Dicken, yea, Dickerson, yea, Ogle, yea.</w:t>
      </w:r>
    </w:p>
    <w:p w:rsidR="00E90771" w:rsidRDefault="00E90771" w:rsidP="00DD0C03">
      <w:pPr>
        <w:rPr>
          <w:szCs w:val="24"/>
        </w:rPr>
      </w:pPr>
      <w:r>
        <w:rPr>
          <w:b/>
          <w:szCs w:val="24"/>
          <w:u w:val="single"/>
        </w:rPr>
        <w:t>ENGINEER VEHICLE PURCHASES:</w:t>
      </w:r>
      <w:r>
        <w:rPr>
          <w:szCs w:val="24"/>
        </w:rPr>
        <w:t xml:space="preserve"> Motion by Larry Dicken and seconded by Jeff Dickerson to authorize President Sandy Ogle to sign the agreements to purchase two 2017 Ford 250 vehicles for the County Engineer.</w:t>
      </w:r>
    </w:p>
    <w:p w:rsidR="004E3DAE" w:rsidRDefault="00462409" w:rsidP="00DD0C03">
      <w:pPr>
        <w:rPr>
          <w:szCs w:val="24"/>
        </w:rPr>
      </w:pPr>
      <w:r>
        <w:rPr>
          <w:szCs w:val="24"/>
        </w:rPr>
        <w:t>Vote: Dicken, yea, Dickerson</w:t>
      </w:r>
      <w:r w:rsidR="00E90771">
        <w:rPr>
          <w:szCs w:val="24"/>
        </w:rPr>
        <w:t>, yea, Ogle, yea.</w:t>
      </w:r>
    </w:p>
    <w:p w:rsidR="004E3DAE" w:rsidRDefault="004E3DAE" w:rsidP="004E3DAE">
      <w:pPr>
        <w:rPr>
          <w:szCs w:val="24"/>
        </w:rPr>
      </w:pPr>
      <w:r w:rsidRPr="004E3DAE">
        <w:rPr>
          <w:b/>
          <w:szCs w:val="24"/>
          <w:u w:val="single"/>
        </w:rPr>
        <w:t>TITLE III B AGREEMENT:</w:t>
      </w:r>
      <w:r w:rsidRPr="004E3DAE">
        <w:rPr>
          <w:szCs w:val="24"/>
        </w:rPr>
        <w:t xml:space="preserve"> Motion by </w:t>
      </w:r>
      <w:r>
        <w:rPr>
          <w:szCs w:val="24"/>
        </w:rPr>
        <w:t>Larry Dicken</w:t>
      </w:r>
      <w:r w:rsidRPr="004E3DAE">
        <w:rPr>
          <w:szCs w:val="24"/>
        </w:rPr>
        <w:t xml:space="preserve"> and seconded by </w:t>
      </w:r>
      <w:r>
        <w:rPr>
          <w:szCs w:val="24"/>
        </w:rPr>
        <w:t>Jeff Dickerson</w:t>
      </w:r>
      <w:r w:rsidRPr="004E3DAE">
        <w:rPr>
          <w:szCs w:val="24"/>
        </w:rPr>
        <w:t xml:space="preserve"> to authorize President </w:t>
      </w:r>
      <w:r>
        <w:rPr>
          <w:szCs w:val="24"/>
        </w:rPr>
        <w:t xml:space="preserve">Sandy Ogle </w:t>
      </w:r>
      <w:r w:rsidRPr="004E3DAE">
        <w:rPr>
          <w:szCs w:val="24"/>
        </w:rPr>
        <w:t>to sign the 2016</w:t>
      </w:r>
      <w:r>
        <w:rPr>
          <w:szCs w:val="24"/>
        </w:rPr>
        <w:t>-17</w:t>
      </w:r>
      <w:r w:rsidRPr="004E3DAE">
        <w:rPr>
          <w:szCs w:val="24"/>
        </w:rPr>
        <w:t xml:space="preserve"> Title III B </w:t>
      </w:r>
      <w:r>
        <w:rPr>
          <w:szCs w:val="24"/>
        </w:rPr>
        <w:t xml:space="preserve">Supportive Services </w:t>
      </w:r>
      <w:r w:rsidRPr="004E3DAE">
        <w:rPr>
          <w:szCs w:val="24"/>
        </w:rPr>
        <w:t>Agreement</w:t>
      </w:r>
      <w:r>
        <w:rPr>
          <w:szCs w:val="24"/>
        </w:rPr>
        <w:t xml:space="preserve"> Modification</w:t>
      </w:r>
      <w:r w:rsidRPr="004E3DAE">
        <w:rPr>
          <w:szCs w:val="24"/>
        </w:rPr>
        <w:t xml:space="preserve"> for the Scenic Hills Senior Center. </w:t>
      </w:r>
    </w:p>
    <w:p w:rsidR="004E3DAE" w:rsidRDefault="004E3DAE" w:rsidP="004E3DAE">
      <w:pPr>
        <w:rPr>
          <w:szCs w:val="24"/>
        </w:rPr>
      </w:pPr>
      <w:r w:rsidRPr="004E3DAE">
        <w:rPr>
          <w:szCs w:val="24"/>
        </w:rPr>
        <w:t xml:space="preserve">Vote: </w:t>
      </w:r>
      <w:r>
        <w:rPr>
          <w:szCs w:val="24"/>
        </w:rPr>
        <w:t>Dicken, yea, Dickerson, yea, Ogle, yea.</w:t>
      </w:r>
    </w:p>
    <w:p w:rsidR="00E90771" w:rsidRDefault="00E90771" w:rsidP="004E3DAE">
      <w:pPr>
        <w:rPr>
          <w:szCs w:val="24"/>
        </w:rPr>
      </w:pPr>
      <w:r>
        <w:rPr>
          <w:b/>
          <w:szCs w:val="24"/>
          <w:u w:val="single"/>
        </w:rPr>
        <w:lastRenderedPageBreak/>
        <w:t>PASSPORT-SHSC:</w:t>
      </w:r>
      <w:r>
        <w:rPr>
          <w:szCs w:val="24"/>
        </w:rPr>
        <w:t xml:space="preserve"> Motion by Larry Dicken and seconded by Jeff Dickerson to </w:t>
      </w:r>
      <w:r w:rsidR="00462409">
        <w:rPr>
          <w:szCs w:val="24"/>
        </w:rPr>
        <w:t xml:space="preserve">authorize President Sandy Ogle to </w:t>
      </w:r>
      <w:r>
        <w:rPr>
          <w:szCs w:val="24"/>
        </w:rPr>
        <w:t>sign the 2016-2017 Passport Amendment from the Area Agency on Aging 8 for the Scenic Hills Senior Center.</w:t>
      </w:r>
    </w:p>
    <w:p w:rsidR="00E90771" w:rsidRDefault="00E90771" w:rsidP="004E3DAE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684E79" w:rsidRPr="000D4D74" w:rsidRDefault="00684E79" w:rsidP="004E3DAE">
      <w:pPr>
        <w:rPr>
          <w:szCs w:val="24"/>
        </w:rPr>
      </w:pPr>
      <w:r>
        <w:rPr>
          <w:b/>
          <w:szCs w:val="24"/>
          <w:u w:val="single"/>
        </w:rPr>
        <w:t>DD RESUMES’:</w:t>
      </w:r>
      <w:r w:rsidR="000D4D74">
        <w:rPr>
          <w:szCs w:val="24"/>
        </w:rPr>
        <w:t xml:space="preserve"> Commissioner Ogle presented the DD Board Appointments that they will discuss on Thursday. </w:t>
      </w:r>
    </w:p>
    <w:p w:rsidR="003E2261" w:rsidRDefault="000D4D74" w:rsidP="00DD0C03">
      <w:pPr>
        <w:rPr>
          <w:szCs w:val="24"/>
        </w:rPr>
      </w:pPr>
      <w:r>
        <w:rPr>
          <w:b/>
          <w:szCs w:val="24"/>
          <w:u w:val="single"/>
        </w:rPr>
        <w:t>FOR THE RECORD:</w:t>
      </w:r>
      <w:r>
        <w:rPr>
          <w:szCs w:val="24"/>
        </w:rPr>
        <w:t xml:space="preserve"> Commissioner Dicken left the meeting</w:t>
      </w:r>
      <w:r w:rsidR="00462409">
        <w:rPr>
          <w:szCs w:val="24"/>
        </w:rPr>
        <w:t xml:space="preserve"> at 10:40AM.</w:t>
      </w:r>
    </w:p>
    <w:p w:rsidR="000D4D74" w:rsidRDefault="000D4D74" w:rsidP="00DD0C03">
      <w:pPr>
        <w:rPr>
          <w:szCs w:val="24"/>
        </w:rPr>
      </w:pPr>
      <w:r>
        <w:rPr>
          <w:b/>
          <w:szCs w:val="24"/>
          <w:u w:val="single"/>
        </w:rPr>
        <w:t>CLARIFICATION EMS RESOLUTION:</w:t>
      </w:r>
      <w:r>
        <w:rPr>
          <w:szCs w:val="24"/>
        </w:rPr>
        <w:t xml:space="preserve"> Commissioner Ogle clarified the EMS resolution with the </w:t>
      </w:r>
      <w:r w:rsidR="009B0D92">
        <w:rPr>
          <w:szCs w:val="24"/>
        </w:rPr>
        <w:t xml:space="preserve">health </w:t>
      </w:r>
      <w:r w:rsidR="00B11B45">
        <w:rPr>
          <w:szCs w:val="24"/>
        </w:rPr>
        <w:t xml:space="preserve">insurance </w:t>
      </w:r>
      <w:r>
        <w:rPr>
          <w:szCs w:val="24"/>
        </w:rPr>
        <w:t>rate table.</w:t>
      </w:r>
    </w:p>
    <w:p w:rsidR="000D4D74" w:rsidRDefault="000D4D74" w:rsidP="00DD0C03">
      <w:pPr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Teresa Salizzoni stated she found a</w:t>
      </w:r>
      <w:r w:rsidR="00B11B45">
        <w:rPr>
          <w:szCs w:val="24"/>
        </w:rPr>
        <w:t>n</w:t>
      </w:r>
      <w:r>
        <w:rPr>
          <w:szCs w:val="24"/>
        </w:rPr>
        <w:t xml:space="preserve"> audio that paints a different story </w:t>
      </w:r>
      <w:r w:rsidR="009B0D92">
        <w:rPr>
          <w:szCs w:val="24"/>
        </w:rPr>
        <w:t>than what the Coroner said what happened at</w:t>
      </w:r>
      <w:r>
        <w:rPr>
          <w:szCs w:val="24"/>
        </w:rPr>
        <w:t xml:space="preserve"> the crime scene</w:t>
      </w:r>
      <w:r w:rsidR="009B0D92">
        <w:rPr>
          <w:szCs w:val="24"/>
        </w:rPr>
        <w:t xml:space="preserve"> so she encourages the commissioners to talk to the Sheriff’s Office.</w:t>
      </w:r>
      <w:r>
        <w:rPr>
          <w:szCs w:val="24"/>
        </w:rPr>
        <w:t xml:space="preserve"> </w:t>
      </w:r>
      <w:r w:rsidR="009B0D92">
        <w:rPr>
          <w:szCs w:val="24"/>
        </w:rPr>
        <w:t>Commissioner Dickerson clarified th</w:t>
      </w:r>
      <w:r w:rsidR="00462409">
        <w:rPr>
          <w:szCs w:val="24"/>
        </w:rPr>
        <w:t>a</w:t>
      </w:r>
      <w:r w:rsidR="009B0D92">
        <w:rPr>
          <w:szCs w:val="24"/>
        </w:rPr>
        <w:t>t it was on the death that occurred on St Rt 595.</w:t>
      </w:r>
    </w:p>
    <w:p w:rsidR="0068756A" w:rsidRDefault="009B0D92">
      <w:r>
        <w:rPr>
          <w:b/>
          <w:u w:val="single"/>
        </w:rPr>
        <w:t>ADJOURNMENT:</w:t>
      </w:r>
      <w:r>
        <w:t xml:space="preserve"> Motion by Jeff Dickerson and seconded by Sandy Ogle to adjourn the meeting.</w:t>
      </w:r>
    </w:p>
    <w:p w:rsidR="009B0D92" w:rsidRPr="009B0D92" w:rsidRDefault="009B0D92">
      <w:r>
        <w:t xml:space="preserve">Vote: </w:t>
      </w:r>
      <w:r w:rsidR="00462409">
        <w:t xml:space="preserve">Dicken, yea, </w:t>
      </w:r>
      <w:r>
        <w:t>Dickerson, yea,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74549C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74549C">
              <w:t>December 13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49C" w:rsidRDefault="0074549C" w:rsidP="00A50895">
      <w:pPr>
        <w:spacing w:before="0" w:after="0"/>
      </w:pPr>
      <w:r>
        <w:separator/>
      </w:r>
    </w:p>
  </w:endnote>
  <w:endnote w:type="continuationSeparator" w:id="0">
    <w:p w:rsidR="0074549C" w:rsidRDefault="0074549C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49C" w:rsidRDefault="0074549C" w:rsidP="00A50895">
      <w:pPr>
        <w:spacing w:before="0" w:after="0"/>
      </w:pPr>
      <w:r>
        <w:separator/>
      </w:r>
    </w:p>
  </w:footnote>
  <w:footnote w:type="continuationSeparator" w:id="0">
    <w:p w:rsidR="0074549C" w:rsidRDefault="0074549C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74549C">
      <w:t>December 13,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49C"/>
    <w:rsid w:val="000D4D74"/>
    <w:rsid w:val="00122361"/>
    <w:rsid w:val="0017736C"/>
    <w:rsid w:val="00191651"/>
    <w:rsid w:val="0019466F"/>
    <w:rsid w:val="001C0D02"/>
    <w:rsid w:val="001F02E8"/>
    <w:rsid w:val="001F6E4E"/>
    <w:rsid w:val="002A5D52"/>
    <w:rsid w:val="002B0A82"/>
    <w:rsid w:val="002B2E0A"/>
    <w:rsid w:val="00341ECC"/>
    <w:rsid w:val="0036328E"/>
    <w:rsid w:val="00393D3C"/>
    <w:rsid w:val="003A223E"/>
    <w:rsid w:val="003E2261"/>
    <w:rsid w:val="00400C82"/>
    <w:rsid w:val="00431577"/>
    <w:rsid w:val="00462409"/>
    <w:rsid w:val="00466249"/>
    <w:rsid w:val="0047527A"/>
    <w:rsid w:val="004E3DAE"/>
    <w:rsid w:val="005754EA"/>
    <w:rsid w:val="00595606"/>
    <w:rsid w:val="005A36C7"/>
    <w:rsid w:val="005C6215"/>
    <w:rsid w:val="006264A3"/>
    <w:rsid w:val="00684E79"/>
    <w:rsid w:val="0068756A"/>
    <w:rsid w:val="006D040A"/>
    <w:rsid w:val="006F4530"/>
    <w:rsid w:val="0074549C"/>
    <w:rsid w:val="00745756"/>
    <w:rsid w:val="00746BB6"/>
    <w:rsid w:val="0075753E"/>
    <w:rsid w:val="00794EFF"/>
    <w:rsid w:val="00864675"/>
    <w:rsid w:val="00897F95"/>
    <w:rsid w:val="009377F4"/>
    <w:rsid w:val="00940764"/>
    <w:rsid w:val="00956F40"/>
    <w:rsid w:val="009676D9"/>
    <w:rsid w:val="00972ABE"/>
    <w:rsid w:val="00977855"/>
    <w:rsid w:val="009B0D92"/>
    <w:rsid w:val="009C4F1C"/>
    <w:rsid w:val="009D1828"/>
    <w:rsid w:val="009E4314"/>
    <w:rsid w:val="00A11044"/>
    <w:rsid w:val="00A7146F"/>
    <w:rsid w:val="00AB57AA"/>
    <w:rsid w:val="00AD5ACF"/>
    <w:rsid w:val="00B11B45"/>
    <w:rsid w:val="00B50393"/>
    <w:rsid w:val="00B86635"/>
    <w:rsid w:val="00BE1933"/>
    <w:rsid w:val="00BE2021"/>
    <w:rsid w:val="00BF2B03"/>
    <w:rsid w:val="00C61C26"/>
    <w:rsid w:val="00D02237"/>
    <w:rsid w:val="00D147D9"/>
    <w:rsid w:val="00D345E5"/>
    <w:rsid w:val="00D85380"/>
    <w:rsid w:val="00DD0C03"/>
    <w:rsid w:val="00DF3178"/>
    <w:rsid w:val="00E36063"/>
    <w:rsid w:val="00E90771"/>
    <w:rsid w:val="00EC6210"/>
    <w:rsid w:val="00ED28DB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D335C4-AF03-4F66-9909-78A203D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408</TotalTime>
  <Pages>4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32</cp:revision>
  <cp:lastPrinted>2016-12-14T16:05:00Z</cp:lastPrinted>
  <dcterms:created xsi:type="dcterms:W3CDTF">2016-12-13T14:43:00Z</dcterms:created>
  <dcterms:modified xsi:type="dcterms:W3CDTF">2016-12-22T19:34:00Z</dcterms:modified>
  <cp:category>minutes</cp:category>
</cp:coreProperties>
</file>